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FBD29B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C278FA3" w14:textId="77777777" w:rsidR="00346881" w:rsidRPr="00DB238A" w:rsidRDefault="0034688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CAEB527" w:rsidR="001D6269" w:rsidRPr="008C7B80" w:rsidRDefault="008C7B80" w:rsidP="0040560B">
      <w:pPr>
        <w:jc w:val="right"/>
        <w:rPr>
          <w:rFonts w:ascii="Arial" w:hAnsi="Arial"/>
          <w:b/>
          <w:szCs w:val="24"/>
          <w:lang w:val="bg-BG"/>
        </w:rPr>
      </w:pPr>
      <w:r w:rsidRPr="008C7B80">
        <w:rPr>
          <w:rFonts w:ascii="Arial" w:hAnsi="Arial" w:cs="Arial"/>
          <w:b/>
          <w:szCs w:val="24"/>
          <w:lang w:val="bg-BG"/>
        </w:rPr>
        <w:t>Препис</w:t>
      </w: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D7AA05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C7B8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A099D6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C7B80">
        <w:rPr>
          <w:rFonts w:ascii="Times New Roman" w:hAnsi="Times New Roman"/>
          <w:b/>
          <w:sz w:val="30"/>
          <w:szCs w:val="30"/>
          <w:lang w:val="bg-BG"/>
        </w:rPr>
        <w:t>23  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70B5B" w:rsidRDefault="009F2CC6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8057622" w14:textId="77777777" w:rsidR="00DB238A" w:rsidRPr="00D70B5B" w:rsidRDefault="00DB238A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491D150" w14:textId="43E13453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обявяване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част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премахването</w:t>
      </w:r>
      <w:r w:rsidR="003435D6" w:rsidRPr="003435D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35D6" w:rsidRPr="003435D6">
        <w:rPr>
          <w:rFonts w:ascii="Arial" w:hAnsi="Arial" w:cs="Arial" w:hint="eastAsia"/>
          <w:b/>
          <w:smallCaps/>
          <w:sz w:val="28"/>
          <w:szCs w:val="28"/>
          <w:lang w:val="bg-BG"/>
        </w:rPr>
        <w:t>му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E9A5EE0" w:rsidR="008B1025" w:rsidRPr="007556EC" w:rsidRDefault="003435D6" w:rsidP="003435D6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435D6">
        <w:rPr>
          <w:rFonts w:ascii="Arial" w:hAnsi="Arial" w:cs="Arial" w:hint="eastAsia"/>
          <w:sz w:val="28"/>
          <w:szCs w:val="28"/>
          <w:lang w:val="bg-BG"/>
        </w:rPr>
        <w:t>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чл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ал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1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чл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197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устройство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чл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ал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за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с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№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на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>. (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обн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ДВ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.;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изм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доп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51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="003362E2">
        <w:rPr>
          <w:rFonts w:ascii="Arial" w:hAnsi="Arial" w:cs="Arial"/>
          <w:sz w:val="28"/>
          <w:szCs w:val="28"/>
          <w:lang w:val="bg-BG"/>
        </w:rPr>
        <w:br/>
      </w:r>
      <w:r w:rsidRPr="003435D6">
        <w:rPr>
          <w:rFonts w:ascii="Arial" w:hAnsi="Arial" w:cs="Arial"/>
          <w:sz w:val="28"/>
          <w:szCs w:val="28"/>
          <w:lang w:val="bg-BG"/>
        </w:rPr>
        <w:t xml:space="preserve">2007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91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93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31, 52, 58,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69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47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="003362E2">
        <w:rPr>
          <w:rFonts w:ascii="Arial" w:hAnsi="Arial" w:cs="Arial"/>
          <w:sz w:val="28"/>
          <w:szCs w:val="28"/>
          <w:lang w:val="bg-BG"/>
        </w:rPr>
        <w:br/>
      </w:r>
      <w:r w:rsidRPr="003435D6">
        <w:rPr>
          <w:rFonts w:ascii="Arial" w:hAnsi="Arial" w:cs="Arial"/>
          <w:sz w:val="28"/>
          <w:szCs w:val="28"/>
          <w:lang w:val="bg-BG"/>
        </w:rPr>
        <w:t xml:space="preserve">2012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62, 80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87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>.</w:t>
      </w:r>
      <w:r w:rsidR="00793EB8">
        <w:rPr>
          <w:rFonts w:ascii="Arial" w:hAnsi="Arial" w:cs="Arial"/>
          <w:sz w:val="28"/>
          <w:szCs w:val="28"/>
          <w:lang w:val="bg-BG"/>
        </w:rPr>
        <w:t>,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13, 15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96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.,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="00793EB8">
        <w:rPr>
          <w:rFonts w:ascii="Arial" w:hAnsi="Arial" w:cs="Arial"/>
          <w:sz w:val="28"/>
          <w:szCs w:val="28"/>
          <w:lang w:val="bg-BG"/>
        </w:rPr>
        <w:br/>
      </w:r>
      <w:r w:rsidRPr="003435D6">
        <w:rPr>
          <w:rFonts w:ascii="Arial" w:hAnsi="Arial" w:cs="Arial"/>
          <w:sz w:val="28"/>
          <w:szCs w:val="28"/>
          <w:lang w:val="bg-BG"/>
        </w:rPr>
        <w:t xml:space="preserve">2020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>.</w:t>
      </w:r>
      <w:r w:rsidR="00793EB8">
        <w:rPr>
          <w:rFonts w:ascii="Arial" w:hAnsi="Arial" w:cs="Arial"/>
          <w:sz w:val="28"/>
          <w:szCs w:val="28"/>
          <w:lang w:val="bg-BG"/>
        </w:rPr>
        <w:t xml:space="preserve"> и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бр</w:t>
      </w:r>
      <w:r w:rsidRPr="003435D6">
        <w:rPr>
          <w:rFonts w:ascii="Arial" w:hAnsi="Arial" w:cs="Arial"/>
          <w:sz w:val="28"/>
          <w:szCs w:val="28"/>
          <w:lang w:val="bg-BG"/>
        </w:rPr>
        <w:t>. 36</w:t>
      </w:r>
      <w:r w:rsidR="00793EB8">
        <w:rPr>
          <w:rFonts w:ascii="Arial" w:hAnsi="Arial" w:cs="Arial"/>
          <w:sz w:val="28"/>
          <w:szCs w:val="28"/>
          <w:lang w:val="bg-BG"/>
        </w:rPr>
        <w:t>,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53 </w:t>
      </w:r>
      <w:r w:rsidR="00793EB8">
        <w:rPr>
          <w:rFonts w:ascii="Arial" w:hAnsi="Arial" w:cs="Arial"/>
          <w:sz w:val="28"/>
          <w:szCs w:val="28"/>
          <w:lang w:val="bg-BG"/>
        </w:rPr>
        <w:t xml:space="preserve">и 55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от</w:t>
      </w:r>
      <w:r w:rsidRPr="003435D6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3435D6">
        <w:rPr>
          <w:rFonts w:ascii="Arial" w:hAnsi="Arial" w:cs="Arial" w:hint="eastAsia"/>
          <w:sz w:val="28"/>
          <w:szCs w:val="28"/>
          <w:lang w:val="bg-BG"/>
        </w:rPr>
        <w:t>г</w:t>
      </w:r>
      <w:r w:rsidRPr="003435D6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70B5B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002F9C3E" w14:textId="77777777" w:rsidR="008B1025" w:rsidRPr="00D70B5B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70B5B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50A6960" w14:textId="77777777" w:rsidR="00C6062F" w:rsidRPr="00D70B5B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F3D3841" w14:textId="17955052" w:rsidR="003435D6" w:rsidRPr="003435D6" w:rsidRDefault="003435D6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362E2">
        <w:rPr>
          <w:rFonts w:cs="Arial"/>
          <w:bCs/>
          <w:sz w:val="28"/>
          <w:szCs w:val="28"/>
        </w:rPr>
        <w:t>1.</w:t>
      </w:r>
      <w:r w:rsidRPr="003435D6">
        <w:rPr>
          <w:rFonts w:cs="Arial"/>
          <w:b w:val="0"/>
          <w:sz w:val="28"/>
          <w:szCs w:val="28"/>
        </w:rPr>
        <w:tab/>
      </w:r>
      <w:r w:rsidRPr="003435D6">
        <w:rPr>
          <w:rFonts w:cs="Arial" w:hint="eastAsia"/>
          <w:b w:val="0"/>
          <w:sz w:val="28"/>
          <w:szCs w:val="28"/>
        </w:rPr>
        <w:t>Обявява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имот</w:t>
      </w:r>
      <w:r w:rsidRPr="003435D6">
        <w:rPr>
          <w:rFonts w:cs="Arial"/>
          <w:b w:val="0"/>
          <w:sz w:val="28"/>
          <w:szCs w:val="28"/>
        </w:rPr>
        <w:t xml:space="preserve"> – </w:t>
      </w:r>
      <w:r w:rsidRPr="003435D6">
        <w:rPr>
          <w:rFonts w:cs="Arial" w:hint="eastAsia"/>
          <w:b w:val="0"/>
          <w:sz w:val="28"/>
          <w:szCs w:val="28"/>
        </w:rPr>
        <w:t>частна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държавна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собственост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част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имот</w:t>
      </w:r>
      <w:r w:rsidRPr="003435D6">
        <w:rPr>
          <w:rFonts w:cs="Arial"/>
          <w:b w:val="0"/>
          <w:sz w:val="28"/>
          <w:szCs w:val="28"/>
        </w:rPr>
        <w:t xml:space="preserve"> – </w:t>
      </w:r>
      <w:r w:rsidRPr="003435D6">
        <w:rPr>
          <w:rFonts w:cs="Arial" w:hint="eastAsia"/>
          <w:b w:val="0"/>
          <w:sz w:val="28"/>
          <w:szCs w:val="28"/>
        </w:rPr>
        <w:t>публична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държавна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собственост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предоставен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управление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Национална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компания</w:t>
      </w:r>
      <w:r w:rsidRPr="003435D6">
        <w:rPr>
          <w:rFonts w:cs="Arial"/>
          <w:b w:val="0"/>
          <w:sz w:val="28"/>
          <w:szCs w:val="28"/>
        </w:rPr>
        <w:t xml:space="preserve"> „</w:t>
      </w:r>
      <w:r w:rsidRPr="003435D6">
        <w:rPr>
          <w:rFonts w:cs="Arial" w:hint="eastAsia"/>
          <w:b w:val="0"/>
          <w:sz w:val="28"/>
          <w:szCs w:val="28"/>
        </w:rPr>
        <w:t>Железопътна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инфраструктура“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представляващ</w:t>
      </w:r>
      <w:r w:rsidRPr="003435D6">
        <w:rPr>
          <w:rFonts w:cs="Arial"/>
          <w:b w:val="0"/>
          <w:sz w:val="28"/>
          <w:szCs w:val="28"/>
        </w:rPr>
        <w:t xml:space="preserve"> 2 </w:t>
      </w:r>
      <w:r w:rsidRPr="003435D6">
        <w:rPr>
          <w:rFonts w:cs="Arial" w:hint="eastAsia"/>
          <w:b w:val="0"/>
          <w:sz w:val="28"/>
          <w:szCs w:val="28"/>
        </w:rPr>
        <w:t>сгради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намиращи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в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област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София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Столична</w:t>
      </w:r>
      <w:r w:rsidR="006D4482">
        <w:rPr>
          <w:rFonts w:cs="Arial"/>
          <w:b w:val="0"/>
          <w:sz w:val="28"/>
          <w:szCs w:val="28"/>
        </w:rPr>
        <w:t xml:space="preserve"> община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с</w:t>
      </w:r>
      <w:r w:rsidRPr="003435D6">
        <w:rPr>
          <w:rFonts w:cs="Arial"/>
          <w:b w:val="0"/>
          <w:sz w:val="28"/>
          <w:szCs w:val="28"/>
        </w:rPr>
        <w:t xml:space="preserve">. </w:t>
      </w:r>
      <w:r w:rsidRPr="003435D6">
        <w:rPr>
          <w:rFonts w:cs="Arial" w:hint="eastAsia"/>
          <w:b w:val="0"/>
          <w:sz w:val="28"/>
          <w:szCs w:val="28"/>
        </w:rPr>
        <w:t>Волуяк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район</w:t>
      </w:r>
      <w:r w:rsidRPr="003435D6">
        <w:rPr>
          <w:rFonts w:cs="Arial"/>
          <w:b w:val="0"/>
          <w:sz w:val="28"/>
          <w:szCs w:val="28"/>
        </w:rPr>
        <w:t xml:space="preserve"> „</w:t>
      </w:r>
      <w:r w:rsidRPr="003435D6">
        <w:rPr>
          <w:rFonts w:cs="Arial" w:hint="eastAsia"/>
          <w:b w:val="0"/>
          <w:sz w:val="28"/>
          <w:szCs w:val="28"/>
        </w:rPr>
        <w:t>Връбница“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описани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в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Акт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публична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държавна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собственост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№</w:t>
      </w:r>
      <w:r w:rsidRPr="003435D6">
        <w:rPr>
          <w:rFonts w:cs="Arial"/>
          <w:b w:val="0"/>
          <w:sz w:val="28"/>
          <w:szCs w:val="28"/>
        </w:rPr>
        <w:t xml:space="preserve"> 11131</w:t>
      </w:r>
      <w:r w:rsidR="006D4482">
        <w:rPr>
          <w:rFonts w:cs="Arial"/>
          <w:b w:val="0"/>
          <w:sz w:val="28"/>
          <w:szCs w:val="28"/>
        </w:rPr>
        <w:t xml:space="preserve"> от </w:t>
      </w:r>
      <w:r w:rsidRPr="003435D6">
        <w:rPr>
          <w:rFonts w:cs="Arial"/>
          <w:b w:val="0"/>
          <w:sz w:val="28"/>
          <w:szCs w:val="28"/>
        </w:rPr>
        <w:t>1</w:t>
      </w:r>
      <w:r w:rsidR="006D4482">
        <w:rPr>
          <w:rFonts w:cs="Arial"/>
          <w:b w:val="0"/>
          <w:sz w:val="28"/>
          <w:szCs w:val="28"/>
        </w:rPr>
        <w:t xml:space="preserve"> октомври </w:t>
      </w:r>
      <w:r w:rsidRPr="003435D6">
        <w:rPr>
          <w:rFonts w:cs="Arial"/>
          <w:b w:val="0"/>
          <w:sz w:val="28"/>
          <w:szCs w:val="28"/>
        </w:rPr>
        <w:t xml:space="preserve">2021 </w:t>
      </w:r>
      <w:r w:rsidRPr="003435D6">
        <w:rPr>
          <w:rFonts w:cs="Arial" w:hint="eastAsia"/>
          <w:b w:val="0"/>
          <w:sz w:val="28"/>
          <w:szCs w:val="28"/>
        </w:rPr>
        <w:t>г</w:t>
      </w:r>
      <w:r w:rsidRPr="003435D6">
        <w:rPr>
          <w:rFonts w:cs="Arial"/>
          <w:b w:val="0"/>
          <w:sz w:val="28"/>
          <w:szCs w:val="28"/>
        </w:rPr>
        <w:t>.:</w:t>
      </w:r>
    </w:p>
    <w:p w14:paraId="7AA3FA3D" w14:textId="356D0DA3" w:rsidR="003435D6" w:rsidRPr="003435D6" w:rsidRDefault="006D4482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lastRenderedPageBreak/>
        <w:t>а)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 w:hint="eastAsia"/>
          <w:b w:val="0"/>
          <w:sz w:val="28"/>
          <w:szCs w:val="28"/>
        </w:rPr>
        <w:t>града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идентификатор</w:t>
      </w:r>
      <w:r w:rsidR="003435D6" w:rsidRPr="003435D6">
        <w:rPr>
          <w:rFonts w:cs="Arial"/>
          <w:b w:val="0"/>
          <w:sz w:val="28"/>
          <w:szCs w:val="28"/>
        </w:rPr>
        <w:t xml:space="preserve"> 12084.2701.2764.3 </w:t>
      </w:r>
      <w:r w:rsidR="003435D6" w:rsidRPr="003435D6">
        <w:rPr>
          <w:rFonts w:cs="Arial" w:hint="eastAsia"/>
          <w:b w:val="0"/>
          <w:sz w:val="28"/>
          <w:szCs w:val="28"/>
        </w:rPr>
        <w:t>по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кадастралната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карта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кадастралните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регистри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/>
          <w:b w:val="0"/>
          <w:sz w:val="28"/>
          <w:szCs w:val="28"/>
        </w:rPr>
        <w:t xml:space="preserve">. </w:t>
      </w:r>
      <w:r w:rsidR="003435D6" w:rsidRPr="003435D6">
        <w:rPr>
          <w:rFonts w:cs="Arial" w:hint="eastAsia"/>
          <w:b w:val="0"/>
          <w:sz w:val="28"/>
          <w:szCs w:val="28"/>
        </w:rPr>
        <w:t>Волуяк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област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София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одобрени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със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Заповед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№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РД</w:t>
      </w:r>
      <w:r w:rsidR="003435D6" w:rsidRPr="003435D6">
        <w:rPr>
          <w:rFonts w:cs="Arial"/>
          <w:b w:val="0"/>
          <w:sz w:val="28"/>
          <w:szCs w:val="28"/>
        </w:rPr>
        <w:t xml:space="preserve">-18-40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изпълнителния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директор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Агенцията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по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геодезия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картография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кадастър</w:t>
      </w:r>
      <w:r w:rsidR="00FF1393" w:rsidRPr="00FF1393">
        <w:rPr>
          <w:rFonts w:hint="eastAsia"/>
        </w:rPr>
        <w:t xml:space="preserve"> </w:t>
      </w:r>
      <w:r w:rsidR="00FF1393" w:rsidRPr="00FF1393">
        <w:rPr>
          <w:rFonts w:cs="Arial" w:hint="eastAsia"/>
          <w:b w:val="0"/>
          <w:sz w:val="28"/>
          <w:szCs w:val="28"/>
        </w:rPr>
        <w:t>от</w:t>
      </w:r>
      <w:r w:rsidR="00FF1393" w:rsidRPr="00FF1393">
        <w:rPr>
          <w:rFonts w:cs="Arial"/>
          <w:b w:val="0"/>
          <w:sz w:val="28"/>
          <w:szCs w:val="28"/>
        </w:rPr>
        <w:t xml:space="preserve"> </w:t>
      </w:r>
      <w:r w:rsidR="00FF1393">
        <w:rPr>
          <w:rFonts w:cs="Arial"/>
          <w:b w:val="0"/>
          <w:sz w:val="28"/>
          <w:szCs w:val="28"/>
        </w:rPr>
        <w:br/>
      </w:r>
      <w:r w:rsidR="00FF1393" w:rsidRPr="00FF1393">
        <w:rPr>
          <w:rFonts w:cs="Arial"/>
          <w:b w:val="0"/>
          <w:sz w:val="28"/>
          <w:szCs w:val="28"/>
        </w:rPr>
        <w:t xml:space="preserve">20 </w:t>
      </w:r>
      <w:r w:rsidR="00FF1393" w:rsidRPr="00FF1393">
        <w:rPr>
          <w:rFonts w:cs="Arial" w:hint="eastAsia"/>
          <w:b w:val="0"/>
          <w:sz w:val="28"/>
          <w:szCs w:val="28"/>
        </w:rPr>
        <w:t>юли</w:t>
      </w:r>
      <w:r w:rsidR="00FF1393" w:rsidRPr="00FF1393">
        <w:rPr>
          <w:rFonts w:cs="Arial"/>
          <w:b w:val="0"/>
          <w:sz w:val="28"/>
          <w:szCs w:val="28"/>
        </w:rPr>
        <w:t xml:space="preserve"> 2011 </w:t>
      </w:r>
      <w:r w:rsidR="00FF1393" w:rsidRPr="00FF1393">
        <w:rPr>
          <w:rFonts w:cs="Arial" w:hint="eastAsia"/>
          <w:b w:val="0"/>
          <w:sz w:val="28"/>
          <w:szCs w:val="28"/>
        </w:rPr>
        <w:t>г</w:t>
      </w:r>
      <w:r w:rsidR="00FF1393" w:rsidRPr="00FF1393">
        <w:rPr>
          <w:rFonts w:cs="Arial"/>
          <w:b w:val="0"/>
          <w:sz w:val="28"/>
          <w:szCs w:val="28"/>
        </w:rPr>
        <w:t>.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със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застроена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площ</w:t>
      </w:r>
      <w:r w:rsidR="003435D6" w:rsidRPr="003435D6">
        <w:rPr>
          <w:rFonts w:cs="Arial"/>
          <w:b w:val="0"/>
          <w:sz w:val="28"/>
          <w:szCs w:val="28"/>
        </w:rPr>
        <w:t xml:space="preserve"> 88 </w:t>
      </w:r>
      <w:r w:rsidR="003435D6" w:rsidRPr="003435D6">
        <w:rPr>
          <w:rFonts w:cs="Arial" w:hint="eastAsia"/>
          <w:b w:val="0"/>
          <w:sz w:val="28"/>
          <w:szCs w:val="28"/>
        </w:rPr>
        <w:t>кв</w:t>
      </w:r>
      <w:r w:rsidR="003435D6" w:rsidRPr="003435D6">
        <w:rPr>
          <w:rFonts w:cs="Arial"/>
          <w:b w:val="0"/>
          <w:sz w:val="28"/>
          <w:szCs w:val="28"/>
        </w:rPr>
        <w:t xml:space="preserve">. </w:t>
      </w:r>
      <w:r w:rsidR="003435D6" w:rsidRPr="003435D6">
        <w:rPr>
          <w:rFonts w:cs="Arial" w:hint="eastAsia"/>
          <w:b w:val="0"/>
          <w:sz w:val="28"/>
          <w:szCs w:val="28"/>
        </w:rPr>
        <w:t>м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едноетажна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панелна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конструкция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предназначение</w:t>
      </w:r>
      <w:r w:rsidR="003435D6" w:rsidRPr="003435D6">
        <w:rPr>
          <w:rFonts w:cs="Arial"/>
          <w:b w:val="0"/>
          <w:sz w:val="28"/>
          <w:szCs w:val="28"/>
        </w:rPr>
        <w:t xml:space="preserve">: </w:t>
      </w:r>
      <w:r w:rsidR="003435D6" w:rsidRPr="003435D6">
        <w:rPr>
          <w:rFonts w:cs="Arial" w:hint="eastAsia"/>
          <w:b w:val="0"/>
          <w:sz w:val="28"/>
          <w:szCs w:val="28"/>
        </w:rPr>
        <w:t>сграда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транспорта</w:t>
      </w:r>
      <w:r w:rsidR="003435D6" w:rsidRPr="003435D6">
        <w:rPr>
          <w:rFonts w:cs="Arial"/>
          <w:b w:val="0"/>
          <w:sz w:val="28"/>
          <w:szCs w:val="28"/>
        </w:rPr>
        <w:t>;</w:t>
      </w:r>
    </w:p>
    <w:p w14:paraId="7FC3F430" w14:textId="241BF00F" w:rsidR="003435D6" w:rsidRPr="003435D6" w:rsidRDefault="00D70B5B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б)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 w:hint="eastAsia"/>
          <w:b w:val="0"/>
          <w:sz w:val="28"/>
          <w:szCs w:val="28"/>
        </w:rPr>
        <w:t>града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идентификатор</w:t>
      </w:r>
      <w:r w:rsidR="003435D6" w:rsidRPr="003435D6">
        <w:rPr>
          <w:rFonts w:cs="Arial"/>
          <w:b w:val="0"/>
          <w:sz w:val="28"/>
          <w:szCs w:val="28"/>
        </w:rPr>
        <w:t xml:space="preserve"> 12084.2701.2764.4 </w:t>
      </w:r>
      <w:r w:rsidR="003435D6" w:rsidRPr="003435D6">
        <w:rPr>
          <w:rFonts w:cs="Arial" w:hint="eastAsia"/>
          <w:b w:val="0"/>
          <w:sz w:val="28"/>
          <w:szCs w:val="28"/>
        </w:rPr>
        <w:t>по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кадастралната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карта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кадастралните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регистри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/>
          <w:b w:val="0"/>
          <w:sz w:val="28"/>
          <w:szCs w:val="28"/>
        </w:rPr>
        <w:t xml:space="preserve">. </w:t>
      </w:r>
      <w:r w:rsidR="003435D6" w:rsidRPr="003435D6">
        <w:rPr>
          <w:rFonts w:cs="Arial" w:hint="eastAsia"/>
          <w:b w:val="0"/>
          <w:sz w:val="28"/>
          <w:szCs w:val="28"/>
        </w:rPr>
        <w:t>Волуяк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област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София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одобрени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със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Заповед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№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РД</w:t>
      </w:r>
      <w:r w:rsidR="003435D6" w:rsidRPr="003435D6">
        <w:rPr>
          <w:rFonts w:cs="Arial"/>
          <w:b w:val="0"/>
          <w:sz w:val="28"/>
          <w:szCs w:val="28"/>
        </w:rPr>
        <w:t xml:space="preserve">-18-40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изпълнителния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директор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Агенцията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по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геодезия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картография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и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кадастър</w:t>
      </w:r>
      <w:r w:rsidR="00FF1393" w:rsidRPr="00FF1393">
        <w:rPr>
          <w:rFonts w:hint="eastAsia"/>
        </w:rPr>
        <w:t xml:space="preserve"> </w:t>
      </w:r>
      <w:r w:rsidR="00FF1393" w:rsidRPr="00FF1393">
        <w:rPr>
          <w:rFonts w:cs="Arial" w:hint="eastAsia"/>
          <w:b w:val="0"/>
          <w:sz w:val="28"/>
          <w:szCs w:val="28"/>
        </w:rPr>
        <w:t>от</w:t>
      </w:r>
      <w:r w:rsidR="00FF1393" w:rsidRPr="00FF1393">
        <w:rPr>
          <w:rFonts w:cs="Arial"/>
          <w:b w:val="0"/>
          <w:sz w:val="28"/>
          <w:szCs w:val="28"/>
        </w:rPr>
        <w:t xml:space="preserve"> </w:t>
      </w:r>
      <w:r w:rsidR="00FF1393">
        <w:rPr>
          <w:rFonts w:cs="Arial"/>
          <w:b w:val="0"/>
          <w:sz w:val="28"/>
          <w:szCs w:val="28"/>
        </w:rPr>
        <w:br/>
      </w:r>
      <w:r w:rsidR="00FF1393" w:rsidRPr="00FF1393">
        <w:rPr>
          <w:rFonts w:cs="Arial"/>
          <w:b w:val="0"/>
          <w:sz w:val="28"/>
          <w:szCs w:val="28"/>
        </w:rPr>
        <w:t xml:space="preserve">20 </w:t>
      </w:r>
      <w:r w:rsidR="00FF1393" w:rsidRPr="00FF1393">
        <w:rPr>
          <w:rFonts w:cs="Arial" w:hint="eastAsia"/>
          <w:b w:val="0"/>
          <w:sz w:val="28"/>
          <w:szCs w:val="28"/>
        </w:rPr>
        <w:t>юли</w:t>
      </w:r>
      <w:r w:rsidR="00FF1393" w:rsidRPr="00FF1393">
        <w:rPr>
          <w:rFonts w:cs="Arial"/>
          <w:b w:val="0"/>
          <w:sz w:val="28"/>
          <w:szCs w:val="28"/>
        </w:rPr>
        <w:t xml:space="preserve"> 2011 </w:t>
      </w:r>
      <w:r w:rsidR="00FF1393" w:rsidRPr="00FF1393">
        <w:rPr>
          <w:rFonts w:cs="Arial" w:hint="eastAsia"/>
          <w:b w:val="0"/>
          <w:sz w:val="28"/>
          <w:szCs w:val="28"/>
        </w:rPr>
        <w:t>г</w:t>
      </w:r>
      <w:r w:rsidR="00FF1393" w:rsidRPr="00FF1393">
        <w:rPr>
          <w:rFonts w:cs="Arial"/>
          <w:b w:val="0"/>
          <w:sz w:val="28"/>
          <w:szCs w:val="28"/>
        </w:rPr>
        <w:t>.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със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застроена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площ</w:t>
      </w:r>
      <w:r w:rsidR="003435D6" w:rsidRPr="003435D6">
        <w:rPr>
          <w:rFonts w:cs="Arial"/>
          <w:b w:val="0"/>
          <w:sz w:val="28"/>
          <w:szCs w:val="28"/>
        </w:rPr>
        <w:t xml:space="preserve"> 89 </w:t>
      </w:r>
      <w:r w:rsidR="003435D6" w:rsidRPr="003435D6">
        <w:rPr>
          <w:rFonts w:cs="Arial" w:hint="eastAsia"/>
          <w:b w:val="0"/>
          <w:sz w:val="28"/>
          <w:szCs w:val="28"/>
        </w:rPr>
        <w:t>кв</w:t>
      </w:r>
      <w:r w:rsidR="003435D6" w:rsidRPr="003435D6">
        <w:rPr>
          <w:rFonts w:cs="Arial"/>
          <w:b w:val="0"/>
          <w:sz w:val="28"/>
          <w:szCs w:val="28"/>
        </w:rPr>
        <w:t xml:space="preserve">. </w:t>
      </w:r>
      <w:r w:rsidR="003435D6" w:rsidRPr="003435D6">
        <w:rPr>
          <w:rFonts w:cs="Arial" w:hint="eastAsia"/>
          <w:b w:val="0"/>
          <w:sz w:val="28"/>
          <w:szCs w:val="28"/>
        </w:rPr>
        <w:t>м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едноетажна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панелна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конструкция</w:t>
      </w:r>
      <w:r w:rsidR="003435D6" w:rsidRPr="003435D6">
        <w:rPr>
          <w:rFonts w:cs="Arial"/>
          <w:b w:val="0"/>
          <w:sz w:val="28"/>
          <w:szCs w:val="28"/>
        </w:rPr>
        <w:t xml:space="preserve">, </w:t>
      </w:r>
      <w:r w:rsidR="003435D6" w:rsidRPr="003435D6">
        <w:rPr>
          <w:rFonts w:cs="Arial" w:hint="eastAsia"/>
          <w:b w:val="0"/>
          <w:sz w:val="28"/>
          <w:szCs w:val="28"/>
        </w:rPr>
        <w:t>с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предназначение</w:t>
      </w:r>
      <w:r w:rsidR="003435D6" w:rsidRPr="003435D6">
        <w:rPr>
          <w:rFonts w:cs="Arial"/>
          <w:b w:val="0"/>
          <w:sz w:val="28"/>
          <w:szCs w:val="28"/>
        </w:rPr>
        <w:t xml:space="preserve">: </w:t>
      </w:r>
      <w:r w:rsidR="003435D6" w:rsidRPr="003435D6">
        <w:rPr>
          <w:rFonts w:cs="Arial" w:hint="eastAsia"/>
          <w:b w:val="0"/>
          <w:sz w:val="28"/>
          <w:szCs w:val="28"/>
        </w:rPr>
        <w:t>сграда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на</w:t>
      </w:r>
      <w:r w:rsidR="003435D6" w:rsidRPr="003435D6">
        <w:rPr>
          <w:rFonts w:cs="Arial"/>
          <w:b w:val="0"/>
          <w:sz w:val="28"/>
          <w:szCs w:val="28"/>
        </w:rPr>
        <w:t xml:space="preserve"> </w:t>
      </w:r>
      <w:r w:rsidR="003435D6" w:rsidRPr="003435D6">
        <w:rPr>
          <w:rFonts w:cs="Arial" w:hint="eastAsia"/>
          <w:b w:val="0"/>
          <w:sz w:val="28"/>
          <w:szCs w:val="28"/>
        </w:rPr>
        <w:t>транспорта</w:t>
      </w:r>
      <w:r w:rsidR="003435D6" w:rsidRPr="003435D6">
        <w:rPr>
          <w:rFonts w:cs="Arial"/>
          <w:b w:val="0"/>
          <w:sz w:val="28"/>
          <w:szCs w:val="28"/>
        </w:rPr>
        <w:t>.</w:t>
      </w:r>
    </w:p>
    <w:p w14:paraId="760265E1" w14:textId="34DB1952" w:rsidR="003435D6" w:rsidRPr="003435D6" w:rsidRDefault="003435D6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362E2">
        <w:rPr>
          <w:rFonts w:cs="Arial"/>
          <w:bCs/>
          <w:sz w:val="28"/>
          <w:szCs w:val="28"/>
        </w:rPr>
        <w:t>2.</w:t>
      </w:r>
      <w:r w:rsidRPr="003435D6">
        <w:rPr>
          <w:rFonts w:cs="Arial"/>
          <w:b w:val="0"/>
          <w:sz w:val="28"/>
          <w:szCs w:val="28"/>
        </w:rPr>
        <w:tab/>
      </w:r>
      <w:r w:rsidRPr="003435D6">
        <w:rPr>
          <w:rFonts w:cs="Arial" w:hint="eastAsia"/>
          <w:b w:val="0"/>
          <w:sz w:val="28"/>
          <w:szCs w:val="28"/>
        </w:rPr>
        <w:t>Дава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съгласие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Национална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компания</w:t>
      </w:r>
      <w:r w:rsidRPr="003435D6">
        <w:rPr>
          <w:rFonts w:cs="Arial"/>
          <w:b w:val="0"/>
          <w:sz w:val="28"/>
          <w:szCs w:val="28"/>
        </w:rPr>
        <w:t xml:space="preserve"> „</w:t>
      </w:r>
      <w:r w:rsidRPr="003435D6">
        <w:rPr>
          <w:rFonts w:cs="Arial" w:hint="eastAsia"/>
          <w:b w:val="0"/>
          <w:sz w:val="28"/>
          <w:szCs w:val="28"/>
        </w:rPr>
        <w:t>Железопътна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инфраструктура“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да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премахне</w:t>
      </w:r>
      <w:r w:rsidRPr="003435D6">
        <w:rPr>
          <w:rFonts w:cs="Arial"/>
          <w:b w:val="0"/>
          <w:sz w:val="28"/>
          <w:szCs w:val="28"/>
        </w:rPr>
        <w:t xml:space="preserve">  </w:t>
      </w:r>
      <w:r w:rsidRPr="003435D6">
        <w:rPr>
          <w:rFonts w:cs="Arial" w:hint="eastAsia"/>
          <w:b w:val="0"/>
          <w:sz w:val="28"/>
          <w:szCs w:val="28"/>
        </w:rPr>
        <w:t>имота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по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т</w:t>
      </w:r>
      <w:r w:rsidRPr="003435D6">
        <w:rPr>
          <w:rFonts w:cs="Arial"/>
          <w:b w:val="0"/>
          <w:sz w:val="28"/>
          <w:szCs w:val="28"/>
        </w:rPr>
        <w:t xml:space="preserve">. 1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своя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сметка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при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спазване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чл</w:t>
      </w:r>
      <w:r w:rsidRPr="003435D6">
        <w:rPr>
          <w:rFonts w:cs="Arial"/>
          <w:b w:val="0"/>
          <w:sz w:val="28"/>
          <w:szCs w:val="28"/>
        </w:rPr>
        <w:t xml:space="preserve">. 197 </w:t>
      </w:r>
      <w:r w:rsidRPr="003435D6">
        <w:rPr>
          <w:rFonts w:cs="Arial" w:hint="eastAsia"/>
          <w:b w:val="0"/>
          <w:sz w:val="28"/>
          <w:szCs w:val="28"/>
        </w:rPr>
        <w:t>от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Закона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устройство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територията</w:t>
      </w:r>
      <w:r w:rsidRPr="003435D6">
        <w:rPr>
          <w:rFonts w:cs="Arial"/>
          <w:b w:val="0"/>
          <w:sz w:val="28"/>
          <w:szCs w:val="28"/>
        </w:rPr>
        <w:t>.</w:t>
      </w:r>
    </w:p>
    <w:p w14:paraId="2E36805F" w14:textId="77777777" w:rsidR="003435D6" w:rsidRPr="003435D6" w:rsidRDefault="003435D6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362E2">
        <w:rPr>
          <w:rFonts w:cs="Arial"/>
          <w:bCs/>
          <w:sz w:val="28"/>
          <w:szCs w:val="28"/>
        </w:rPr>
        <w:t>3.</w:t>
      </w:r>
      <w:r w:rsidRPr="003435D6">
        <w:rPr>
          <w:rFonts w:cs="Arial"/>
          <w:b w:val="0"/>
          <w:sz w:val="28"/>
          <w:szCs w:val="28"/>
        </w:rPr>
        <w:tab/>
      </w:r>
      <w:r w:rsidRPr="003435D6">
        <w:rPr>
          <w:rFonts w:cs="Arial" w:hint="eastAsia"/>
          <w:b w:val="0"/>
          <w:sz w:val="28"/>
          <w:szCs w:val="28"/>
        </w:rPr>
        <w:t>Възлага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министъра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транспорта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съобщенията</w:t>
      </w:r>
      <w:r w:rsidRPr="003435D6">
        <w:rPr>
          <w:rFonts w:cs="Arial"/>
          <w:b w:val="0"/>
          <w:sz w:val="28"/>
          <w:szCs w:val="28"/>
        </w:rPr>
        <w:t>:</w:t>
      </w:r>
    </w:p>
    <w:p w14:paraId="7BE77F7F" w14:textId="77777777" w:rsidR="003435D6" w:rsidRPr="003435D6" w:rsidRDefault="003435D6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435D6">
        <w:rPr>
          <w:rFonts w:cs="Arial" w:hint="eastAsia"/>
          <w:b w:val="0"/>
          <w:sz w:val="28"/>
          <w:szCs w:val="28"/>
        </w:rPr>
        <w:t>а</w:t>
      </w:r>
      <w:r w:rsidRPr="003435D6">
        <w:rPr>
          <w:rFonts w:cs="Arial"/>
          <w:b w:val="0"/>
          <w:sz w:val="28"/>
          <w:szCs w:val="28"/>
        </w:rPr>
        <w:t xml:space="preserve">) </w:t>
      </w:r>
      <w:r w:rsidRPr="003435D6">
        <w:rPr>
          <w:rFonts w:cs="Arial" w:hint="eastAsia"/>
          <w:b w:val="0"/>
          <w:sz w:val="28"/>
          <w:szCs w:val="28"/>
        </w:rPr>
        <w:t>да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уведоми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Агенцията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по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геодезия</w:t>
      </w:r>
      <w:r w:rsidRPr="003435D6">
        <w:rPr>
          <w:rFonts w:cs="Arial"/>
          <w:b w:val="0"/>
          <w:sz w:val="28"/>
          <w:szCs w:val="28"/>
        </w:rPr>
        <w:t xml:space="preserve">, </w:t>
      </w:r>
      <w:r w:rsidRPr="003435D6">
        <w:rPr>
          <w:rFonts w:cs="Arial" w:hint="eastAsia"/>
          <w:b w:val="0"/>
          <w:sz w:val="28"/>
          <w:szCs w:val="28"/>
        </w:rPr>
        <w:t>картография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кадастър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необходимостта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отразяване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промяната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в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кадастралната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карта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кадастралните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регистри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</w:t>
      </w:r>
      <w:r w:rsidRPr="003435D6">
        <w:rPr>
          <w:rFonts w:cs="Arial"/>
          <w:b w:val="0"/>
          <w:sz w:val="28"/>
          <w:szCs w:val="28"/>
        </w:rPr>
        <w:t xml:space="preserve">. </w:t>
      </w:r>
      <w:r w:rsidRPr="003435D6">
        <w:rPr>
          <w:rFonts w:cs="Arial" w:hint="eastAsia"/>
          <w:b w:val="0"/>
          <w:sz w:val="28"/>
          <w:szCs w:val="28"/>
        </w:rPr>
        <w:t>Волуяк</w:t>
      </w:r>
      <w:r w:rsidRPr="003435D6">
        <w:rPr>
          <w:rFonts w:cs="Arial"/>
          <w:b w:val="0"/>
          <w:sz w:val="28"/>
          <w:szCs w:val="28"/>
        </w:rPr>
        <w:t>;</w:t>
      </w:r>
    </w:p>
    <w:p w14:paraId="7B1313CF" w14:textId="77777777" w:rsidR="003435D6" w:rsidRPr="003435D6" w:rsidRDefault="003435D6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435D6">
        <w:rPr>
          <w:rFonts w:cs="Arial" w:hint="eastAsia"/>
          <w:b w:val="0"/>
          <w:sz w:val="28"/>
          <w:szCs w:val="28"/>
        </w:rPr>
        <w:t>б</w:t>
      </w:r>
      <w:r w:rsidRPr="003435D6">
        <w:rPr>
          <w:rFonts w:cs="Arial"/>
          <w:b w:val="0"/>
          <w:sz w:val="28"/>
          <w:szCs w:val="28"/>
        </w:rPr>
        <w:t xml:space="preserve">) </w:t>
      </w:r>
      <w:r w:rsidRPr="003435D6">
        <w:rPr>
          <w:rFonts w:cs="Arial" w:hint="eastAsia"/>
          <w:b w:val="0"/>
          <w:sz w:val="28"/>
          <w:szCs w:val="28"/>
        </w:rPr>
        <w:t>да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уведоми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областния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управител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област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София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извършеното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премахване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имота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по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т</w:t>
      </w:r>
      <w:r w:rsidRPr="003435D6">
        <w:rPr>
          <w:rFonts w:cs="Arial"/>
          <w:b w:val="0"/>
          <w:sz w:val="28"/>
          <w:szCs w:val="28"/>
        </w:rPr>
        <w:t>. 1.</w:t>
      </w:r>
    </w:p>
    <w:p w14:paraId="2B797AE4" w14:textId="1AF943E2" w:rsidR="004C2B4D" w:rsidRPr="007556EC" w:rsidRDefault="003435D6" w:rsidP="003435D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362E2">
        <w:rPr>
          <w:rFonts w:cs="Arial"/>
          <w:bCs/>
          <w:sz w:val="28"/>
          <w:szCs w:val="28"/>
        </w:rPr>
        <w:t>4.</w:t>
      </w:r>
      <w:r w:rsidRPr="003435D6">
        <w:rPr>
          <w:rFonts w:cs="Arial"/>
          <w:b w:val="0"/>
          <w:sz w:val="28"/>
          <w:szCs w:val="28"/>
        </w:rPr>
        <w:tab/>
      </w:r>
      <w:r w:rsidRPr="003435D6">
        <w:rPr>
          <w:rFonts w:cs="Arial" w:hint="eastAsia"/>
          <w:b w:val="0"/>
          <w:sz w:val="28"/>
          <w:szCs w:val="28"/>
        </w:rPr>
        <w:t>Областният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управител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област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София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да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отрази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промяната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в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="00D70B5B" w:rsidRPr="003435D6">
        <w:rPr>
          <w:rFonts w:cs="Arial" w:hint="eastAsia"/>
          <w:b w:val="0"/>
          <w:sz w:val="28"/>
          <w:szCs w:val="28"/>
        </w:rPr>
        <w:t>а</w:t>
      </w:r>
      <w:r w:rsidRPr="003435D6">
        <w:rPr>
          <w:rFonts w:cs="Arial" w:hint="eastAsia"/>
          <w:b w:val="0"/>
          <w:sz w:val="28"/>
          <w:szCs w:val="28"/>
        </w:rPr>
        <w:t>кта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публична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държавна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собственост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за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имота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="00D70B5B">
        <w:rPr>
          <w:rFonts w:cs="Arial"/>
          <w:b w:val="0"/>
          <w:sz w:val="28"/>
          <w:szCs w:val="28"/>
        </w:rPr>
        <w:br/>
      </w:r>
      <w:r w:rsidRPr="003435D6">
        <w:rPr>
          <w:rFonts w:cs="Arial" w:hint="eastAsia"/>
          <w:b w:val="0"/>
          <w:sz w:val="28"/>
          <w:szCs w:val="28"/>
        </w:rPr>
        <w:t>по</w:t>
      </w:r>
      <w:r w:rsidRPr="003435D6">
        <w:rPr>
          <w:rFonts w:cs="Arial"/>
          <w:b w:val="0"/>
          <w:sz w:val="28"/>
          <w:szCs w:val="28"/>
        </w:rPr>
        <w:t xml:space="preserve"> </w:t>
      </w:r>
      <w:r w:rsidRPr="003435D6">
        <w:rPr>
          <w:rFonts w:cs="Arial" w:hint="eastAsia"/>
          <w:b w:val="0"/>
          <w:sz w:val="28"/>
          <w:szCs w:val="28"/>
        </w:rPr>
        <w:t>т</w:t>
      </w:r>
      <w:r w:rsidRPr="003435D6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5B5A9D1" w14:textId="77777777" w:rsidR="009A51A3" w:rsidRPr="00DD45B7" w:rsidRDefault="009A51A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054095B7" w14:textId="77777777" w:rsidR="009A51A3" w:rsidRPr="00DD45B7" w:rsidRDefault="009A51A3">
      <w:pPr>
        <w:ind w:firstLine="1134"/>
        <w:rPr>
          <w:rFonts w:ascii="Arial" w:hAnsi="Arial" w:cs="Arial"/>
          <w:b/>
          <w:szCs w:val="24"/>
        </w:rPr>
      </w:pPr>
    </w:p>
    <w:p w14:paraId="19BC3858" w14:textId="77777777" w:rsidR="009A51A3" w:rsidRPr="00DD45B7" w:rsidRDefault="009A51A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64CA378C" w14:textId="77777777" w:rsidR="009A51A3" w:rsidRPr="00DD45B7" w:rsidRDefault="009A51A3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3CC1DCD0" w14:textId="77777777" w:rsidR="009A51A3" w:rsidRPr="00DD45B7" w:rsidRDefault="009A51A3">
      <w:pPr>
        <w:ind w:firstLine="1134"/>
        <w:rPr>
          <w:rFonts w:ascii="Arial" w:hAnsi="Arial" w:cs="Arial"/>
          <w:b/>
          <w:szCs w:val="24"/>
        </w:rPr>
      </w:pPr>
    </w:p>
    <w:sectPr w:rsidR="009A51A3" w:rsidRPr="00DD45B7" w:rsidSect="00D70B5B">
      <w:headerReference w:type="even" r:id="rId7"/>
      <w:headerReference w:type="default" r:id="rId8"/>
      <w:pgSz w:w="11907" w:h="16840" w:code="9"/>
      <w:pgMar w:top="568" w:right="1463" w:bottom="1560" w:left="1469" w:header="567" w:footer="497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E844" w14:textId="77777777" w:rsidR="00CC4329" w:rsidRDefault="00CC4329">
      <w:r>
        <w:separator/>
      </w:r>
    </w:p>
  </w:endnote>
  <w:endnote w:type="continuationSeparator" w:id="0">
    <w:p w14:paraId="5FE90DB6" w14:textId="77777777" w:rsidR="00CC4329" w:rsidRDefault="00CC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981A" w14:textId="77777777" w:rsidR="00CC4329" w:rsidRDefault="00CC4329">
      <w:r>
        <w:separator/>
      </w:r>
    </w:p>
  </w:footnote>
  <w:footnote w:type="continuationSeparator" w:id="0">
    <w:p w14:paraId="734188A0" w14:textId="77777777" w:rsidR="00CC4329" w:rsidRDefault="00CC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683F970F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B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33D6"/>
    <w:rsid w:val="00034055"/>
    <w:rsid w:val="00036C2C"/>
    <w:rsid w:val="000460CE"/>
    <w:rsid w:val="0005049B"/>
    <w:rsid w:val="0005158E"/>
    <w:rsid w:val="00061C17"/>
    <w:rsid w:val="000730C7"/>
    <w:rsid w:val="00074B33"/>
    <w:rsid w:val="0007547B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362E2"/>
    <w:rsid w:val="003414AF"/>
    <w:rsid w:val="003435D6"/>
    <w:rsid w:val="00346881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F73BC"/>
    <w:rsid w:val="00517B06"/>
    <w:rsid w:val="00517BCB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46B3"/>
    <w:rsid w:val="00672C7F"/>
    <w:rsid w:val="00674BD8"/>
    <w:rsid w:val="00675451"/>
    <w:rsid w:val="0067757E"/>
    <w:rsid w:val="00680076"/>
    <w:rsid w:val="00681E05"/>
    <w:rsid w:val="00683124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4482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93EB8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7B80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A51A3"/>
    <w:rsid w:val="009B3726"/>
    <w:rsid w:val="009D1E76"/>
    <w:rsid w:val="009D3B05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603F"/>
    <w:rsid w:val="00C54ED5"/>
    <w:rsid w:val="00C6062F"/>
    <w:rsid w:val="00C62BF4"/>
    <w:rsid w:val="00C74210"/>
    <w:rsid w:val="00C8211F"/>
    <w:rsid w:val="00C9078A"/>
    <w:rsid w:val="00C94D54"/>
    <w:rsid w:val="00CA56BD"/>
    <w:rsid w:val="00CB1412"/>
    <w:rsid w:val="00CB6E59"/>
    <w:rsid w:val="00CC3531"/>
    <w:rsid w:val="00CC4329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0B5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185C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1393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2025-10-23T10:01:00Z</cp:lastPrinted>
  <dcterms:created xsi:type="dcterms:W3CDTF">2025-10-23T10:41:00Z</dcterms:created>
  <dcterms:modified xsi:type="dcterms:W3CDTF">2025-10-23T10:41:00Z</dcterms:modified>
</cp:coreProperties>
</file>