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46B5F94E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3E5FB9CD" w14:textId="77777777" w:rsidR="00CF0B75" w:rsidRPr="00CF0B75" w:rsidRDefault="00CF0B75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43C6E7A1" w14:textId="77777777" w:rsidR="001D6269" w:rsidRPr="00F15E7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F15E7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F15E7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15E7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F15E7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15E7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F15E7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15E7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F15E7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15E7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F15E7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15E7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F15E7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15E7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F15E7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15E7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F15E7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15E7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F15E7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F15E7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F15E7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15E7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F15E7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15E7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F15E7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15E7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F15E7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15E7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F15E7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15E7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F15E7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15E7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F15E7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15E7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F15E7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F15E7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F15E7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15E7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F15E7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15E7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F15E7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15E7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F15E7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15E7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F15E7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15E7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F15E7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15E7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F15E7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15E7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F15E7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15E7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F15E7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15E7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F15E7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15E7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F15E7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F15E7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F15E7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15E7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F15E7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15E7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F15E7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15E7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F15E7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15E7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396AF61E" w:rsidR="001D6269" w:rsidRPr="00B6533E" w:rsidRDefault="00B6533E" w:rsidP="0040560B">
      <w:pPr>
        <w:jc w:val="right"/>
        <w:rPr>
          <w:rFonts w:ascii="Times New Roman" w:hAnsi="Times New Roman"/>
          <w:b/>
          <w:szCs w:val="24"/>
          <w:lang w:val="bg-BG"/>
        </w:rPr>
      </w:pPr>
      <w:r w:rsidRPr="00B6533E">
        <w:rPr>
          <w:rFonts w:ascii="Arial" w:hAnsi="Arial"/>
          <w:b/>
          <w:szCs w:val="24"/>
          <w:lang w:val="bg-BG"/>
        </w:rPr>
        <w:t>Препис</w:t>
      </w:r>
    </w:p>
    <w:p w14:paraId="098B973C" w14:textId="77777777" w:rsidR="001D6269" w:rsidRPr="00F15E7A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F15E7A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128F109E" w:rsidR="001D6269" w:rsidRPr="00F15E7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F15E7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F15E7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F15E7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F15E7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F15E7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F15E7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F15E7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F15E7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F15E7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F15E7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F15E7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F15E7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F15E7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F15E7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F15E7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B6533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374</w:t>
      </w:r>
    </w:p>
    <w:p w14:paraId="560FFC16" w14:textId="77777777" w:rsidR="001D6269" w:rsidRPr="00F15E7A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263C7559" w:rsidR="001D6269" w:rsidRPr="00F15E7A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F15E7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F15E7A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B6533E">
        <w:rPr>
          <w:rFonts w:ascii="Times New Roman" w:hAnsi="Times New Roman"/>
          <w:b/>
          <w:sz w:val="30"/>
          <w:szCs w:val="30"/>
          <w:lang w:val="bg-BG"/>
        </w:rPr>
        <w:t>7</w:t>
      </w:r>
      <w:r w:rsidR="001D6269" w:rsidRPr="00F15E7A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B6533E">
        <w:rPr>
          <w:rFonts w:ascii="Times New Roman" w:hAnsi="Times New Roman"/>
          <w:b/>
          <w:sz w:val="30"/>
          <w:szCs w:val="30"/>
          <w:lang w:val="bg-BG"/>
        </w:rPr>
        <w:t xml:space="preserve">май </w:t>
      </w:r>
      <w:r w:rsidR="001D6269" w:rsidRPr="00F15E7A">
        <w:rPr>
          <w:rFonts w:ascii="Times New Roman" w:hAnsi="Times New Roman"/>
          <w:b/>
          <w:sz w:val="30"/>
          <w:szCs w:val="30"/>
          <w:lang w:val="bg-BG"/>
        </w:rPr>
        <w:t xml:space="preserve">     20</w:t>
      </w:r>
      <w:r w:rsidR="00CD33DB" w:rsidRPr="00F15E7A">
        <w:rPr>
          <w:rFonts w:ascii="Times New Roman" w:hAnsi="Times New Roman"/>
          <w:b/>
          <w:sz w:val="30"/>
          <w:szCs w:val="30"/>
          <w:lang w:val="bg-BG"/>
        </w:rPr>
        <w:t>2</w:t>
      </w:r>
      <w:r w:rsidR="003A5B01" w:rsidRPr="00F15E7A">
        <w:rPr>
          <w:rFonts w:ascii="Times New Roman" w:hAnsi="Times New Roman"/>
          <w:b/>
          <w:sz w:val="30"/>
          <w:szCs w:val="30"/>
          <w:lang w:val="bg-BG"/>
        </w:rPr>
        <w:t>6</w:t>
      </w:r>
      <w:r w:rsidR="001D6269" w:rsidRPr="00F15E7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F15E7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F15E7A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F15E7A" w:rsidRDefault="00DB238A">
      <w:pPr>
        <w:rPr>
          <w:rFonts w:ascii="Times New Roman" w:hAnsi="Times New Roman"/>
          <w:b/>
          <w:lang w:val="bg-BG"/>
        </w:rPr>
      </w:pPr>
    </w:p>
    <w:p w14:paraId="5FB09D8D" w14:textId="19BEA592" w:rsidR="00891781" w:rsidRPr="00F15E7A" w:rsidRDefault="001D6269" w:rsidP="00F15E7A">
      <w:pPr>
        <w:tabs>
          <w:tab w:val="left" w:pos="8647"/>
          <w:tab w:val="left" w:pos="9356"/>
        </w:tabs>
        <w:spacing w:line="288" w:lineRule="auto"/>
        <w:ind w:left="1701" w:right="709" w:hanging="567"/>
        <w:jc w:val="both"/>
        <w:rPr>
          <w:rFonts w:ascii="Times New Roman" w:hAnsi="Times New Roman"/>
          <w:b/>
          <w:bCs/>
          <w:smallCaps/>
          <w:sz w:val="28"/>
          <w:szCs w:val="28"/>
          <w:lang w:val="bg-BG"/>
        </w:rPr>
      </w:pPr>
      <w:r w:rsidRPr="00F15E7A">
        <w:rPr>
          <w:rFonts w:ascii="Times New Roman" w:hAnsi="Times New Roman"/>
          <w:b/>
          <w:caps/>
          <w:sz w:val="28"/>
          <w:szCs w:val="28"/>
          <w:lang w:val="bg-BG"/>
        </w:rPr>
        <w:t xml:space="preserve">ЗА </w:t>
      </w:r>
      <w:r w:rsidR="00F15E7A" w:rsidRPr="00F15E7A">
        <w:rPr>
          <w:rFonts w:ascii="Times New Roman" w:hAnsi="Times New Roman"/>
          <w:b/>
          <w:bCs/>
          <w:smallCaps/>
          <w:sz w:val="28"/>
          <w:szCs w:val="28"/>
          <w:lang w:val="bg-BG"/>
        </w:rPr>
        <w:t>безвъзмездно прехвърляне правото на собственост върху имот - частна държавна собственост, на община Ковачевци, област Перник</w:t>
      </w:r>
    </w:p>
    <w:p w14:paraId="159917FF" w14:textId="77777777" w:rsidR="00891781" w:rsidRPr="00F15E7A" w:rsidRDefault="00891781" w:rsidP="007B515D">
      <w:pPr>
        <w:ind w:right="44" w:firstLine="1134"/>
        <w:jc w:val="both"/>
        <w:rPr>
          <w:rFonts w:ascii="Times New Roman" w:hAnsi="Times New Roman"/>
          <w:szCs w:val="24"/>
          <w:lang w:val="bg-BG"/>
        </w:rPr>
      </w:pPr>
    </w:p>
    <w:p w14:paraId="2D3A4916" w14:textId="7E2590EA" w:rsidR="008B1025" w:rsidRPr="00F15E7A" w:rsidRDefault="00F15E7A" w:rsidP="00F15E7A">
      <w:pPr>
        <w:spacing w:before="120" w:line="360" w:lineRule="auto"/>
        <w:ind w:right="45"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F15E7A">
        <w:rPr>
          <w:rFonts w:ascii="Times New Roman" w:hAnsi="Times New Roman"/>
          <w:sz w:val="28"/>
          <w:szCs w:val="28"/>
          <w:lang w:val="bg-BG"/>
        </w:rPr>
        <w:t>На основание чл. 54 от Закона за държавната собственост във връзка с Решение № 207 по Протокол № 18 от заседание на Общинския съвет на община Ковачевци, проведено на 30</w:t>
      </w:r>
      <w:r>
        <w:rPr>
          <w:rFonts w:ascii="Times New Roman" w:hAnsi="Times New Roman"/>
          <w:sz w:val="28"/>
          <w:szCs w:val="28"/>
          <w:lang w:val="bg-BG"/>
        </w:rPr>
        <w:t xml:space="preserve"> септември </w:t>
      </w:r>
      <w:r w:rsidRPr="00F15E7A">
        <w:rPr>
          <w:rFonts w:ascii="Times New Roman" w:hAnsi="Times New Roman"/>
          <w:sz w:val="28"/>
          <w:szCs w:val="28"/>
          <w:lang w:val="bg-BG"/>
        </w:rPr>
        <w:t>2025 г.</w:t>
      </w:r>
    </w:p>
    <w:p w14:paraId="3012945B" w14:textId="77777777" w:rsidR="008B1025" w:rsidRPr="00F15E7A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53D225D9" w14:textId="77777777" w:rsidR="008B1025" w:rsidRPr="00F15E7A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4002D7EA" w14:textId="77777777" w:rsidR="001D6269" w:rsidRPr="00F15E7A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F15E7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F15E7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15E7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F15E7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15E7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F15E7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15E7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F15E7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15E7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F15E7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15E7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F15E7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15E7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F15E7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15E7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F15E7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15E7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F15E7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15E7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F15E7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15E7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F15E7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15E7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F15E7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15E7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F15E7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F15E7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F15E7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15E7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F15E7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15E7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F15E7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15E7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F15E7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15E7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Pr="00F15E7A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F15E7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F15E7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15E7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F15E7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15E7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F15E7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15E7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F15E7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F15E7A" w:rsidRDefault="001F7504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6E082043" w14:textId="77777777" w:rsidR="00C6062F" w:rsidRPr="00F15E7A" w:rsidRDefault="00C6062F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2811DEA5" w14:textId="60C6D772" w:rsidR="00F15E7A" w:rsidRPr="00F15E7A" w:rsidRDefault="00F15E7A" w:rsidP="00F15E7A">
      <w:pPr>
        <w:spacing w:line="360" w:lineRule="auto"/>
        <w:ind w:firstLine="1134"/>
        <w:jc w:val="both"/>
        <w:rPr>
          <w:rFonts w:ascii="Times New Roman" w:hAnsi="Times New Roman"/>
          <w:bCs/>
          <w:sz w:val="28"/>
          <w:szCs w:val="28"/>
          <w:lang w:val="bg-BG" w:eastAsia="bg-BG"/>
        </w:rPr>
      </w:pPr>
      <w:r w:rsidRPr="00821C70">
        <w:rPr>
          <w:rFonts w:ascii="Times New Roman" w:hAnsi="Times New Roman"/>
          <w:b/>
          <w:sz w:val="28"/>
          <w:szCs w:val="28"/>
          <w:lang w:val="bg-BG" w:eastAsia="bg-BG"/>
        </w:rPr>
        <w:t>1.</w:t>
      </w:r>
      <w:r w:rsidRPr="00F15E7A">
        <w:rPr>
          <w:rFonts w:ascii="Times New Roman" w:hAnsi="Times New Roman"/>
          <w:bCs/>
          <w:sz w:val="28"/>
          <w:szCs w:val="28"/>
          <w:lang w:val="bg-BG" w:eastAsia="bg-BG"/>
        </w:rPr>
        <w:t xml:space="preserve"> Прехвърля безвъзмездно на община Ковачевци правото на собственост върху имот – частна държавна собственост, намиращ се в област Перник, община Ковачевци, село Сирищник, представляващ урегулиран поземлен имот XV-240 в кв. 25 по плана на селото, с площ </w:t>
      </w:r>
      <w:r w:rsidR="00821C70">
        <w:rPr>
          <w:rFonts w:ascii="Times New Roman" w:hAnsi="Times New Roman"/>
          <w:bCs/>
          <w:sz w:val="28"/>
          <w:szCs w:val="28"/>
          <w:lang w:val="bg-BG" w:eastAsia="bg-BG"/>
        </w:rPr>
        <w:br/>
      </w:r>
      <w:r w:rsidRPr="00F15E7A">
        <w:rPr>
          <w:rFonts w:ascii="Times New Roman" w:hAnsi="Times New Roman"/>
          <w:bCs/>
          <w:sz w:val="28"/>
          <w:szCs w:val="28"/>
          <w:lang w:val="bg-BG" w:eastAsia="bg-BG"/>
        </w:rPr>
        <w:t>960 кв. м, заедно с построената в него триетажна административна сграда, с разгъната застроена площ 720 кв. м, подробно описан в Акт за частна държавна собственост № 3335</w:t>
      </w:r>
      <w:r w:rsidR="00821C70">
        <w:rPr>
          <w:rFonts w:ascii="Times New Roman" w:hAnsi="Times New Roman"/>
          <w:bCs/>
          <w:sz w:val="28"/>
          <w:szCs w:val="28"/>
          <w:lang w:val="bg-BG" w:eastAsia="bg-BG"/>
        </w:rPr>
        <w:t xml:space="preserve"> от </w:t>
      </w:r>
      <w:r w:rsidRPr="00F15E7A">
        <w:rPr>
          <w:rFonts w:ascii="Times New Roman" w:hAnsi="Times New Roman"/>
          <w:bCs/>
          <w:sz w:val="28"/>
          <w:szCs w:val="28"/>
          <w:lang w:val="bg-BG" w:eastAsia="bg-BG"/>
        </w:rPr>
        <w:t>30</w:t>
      </w:r>
      <w:r w:rsidR="00821C70">
        <w:rPr>
          <w:rFonts w:ascii="Times New Roman" w:hAnsi="Times New Roman"/>
          <w:bCs/>
          <w:sz w:val="28"/>
          <w:szCs w:val="28"/>
          <w:lang w:val="bg-BG" w:eastAsia="bg-BG"/>
        </w:rPr>
        <w:t xml:space="preserve"> ноември </w:t>
      </w:r>
      <w:r w:rsidRPr="00F15E7A">
        <w:rPr>
          <w:rFonts w:ascii="Times New Roman" w:hAnsi="Times New Roman"/>
          <w:bCs/>
          <w:sz w:val="28"/>
          <w:szCs w:val="28"/>
          <w:lang w:val="bg-BG" w:eastAsia="bg-BG"/>
        </w:rPr>
        <w:t>2007 г.</w:t>
      </w:r>
    </w:p>
    <w:p w14:paraId="50972181" w14:textId="474419C3" w:rsidR="00F15E7A" w:rsidRPr="00F15E7A" w:rsidRDefault="00F15E7A" w:rsidP="00F15E7A">
      <w:pPr>
        <w:spacing w:line="360" w:lineRule="auto"/>
        <w:ind w:firstLine="1134"/>
        <w:jc w:val="both"/>
        <w:rPr>
          <w:rFonts w:ascii="Times New Roman" w:hAnsi="Times New Roman"/>
          <w:bCs/>
          <w:sz w:val="28"/>
          <w:szCs w:val="28"/>
          <w:lang w:val="bg-BG" w:eastAsia="bg-BG"/>
        </w:rPr>
      </w:pPr>
      <w:r w:rsidRPr="00821C70">
        <w:rPr>
          <w:rFonts w:ascii="Times New Roman" w:hAnsi="Times New Roman"/>
          <w:b/>
          <w:bCs/>
          <w:sz w:val="28"/>
          <w:szCs w:val="28"/>
          <w:lang w:val="bg-BG" w:eastAsia="bg-BG"/>
        </w:rPr>
        <w:t>2.</w:t>
      </w:r>
      <w:r w:rsidRPr="00F15E7A">
        <w:rPr>
          <w:rFonts w:ascii="Times New Roman" w:hAnsi="Times New Roman"/>
          <w:sz w:val="28"/>
          <w:szCs w:val="28"/>
          <w:lang w:val="bg-BG" w:eastAsia="bg-BG"/>
        </w:rPr>
        <w:t xml:space="preserve"> Имотът </w:t>
      </w:r>
      <w:r w:rsidRPr="00F15E7A">
        <w:rPr>
          <w:rFonts w:ascii="Times New Roman" w:hAnsi="Times New Roman"/>
          <w:bCs/>
          <w:sz w:val="28"/>
          <w:szCs w:val="28"/>
          <w:lang w:val="bg-BG" w:eastAsia="bg-BG"/>
        </w:rPr>
        <w:t>по т. 1 се прехвърля в собственост на община Ковачевци за</w:t>
      </w:r>
      <w:r w:rsidRPr="00F15E7A">
        <w:rPr>
          <w:rFonts w:ascii="Times New Roman" w:hAnsi="Times New Roman"/>
          <w:sz w:val="28"/>
          <w:szCs w:val="28"/>
          <w:lang w:val="bg-BG" w:eastAsia="bg-BG"/>
        </w:rPr>
        <w:t xml:space="preserve"> </w:t>
      </w:r>
      <w:r w:rsidRPr="00F15E7A">
        <w:rPr>
          <w:rFonts w:ascii="Times New Roman" w:hAnsi="Times New Roman"/>
          <w:bCs/>
          <w:sz w:val="28"/>
          <w:szCs w:val="28"/>
          <w:lang w:val="bg-BG" w:eastAsia="bg-BG"/>
        </w:rPr>
        <w:t xml:space="preserve">задоволяване на административни нужди във връзка с изпълнение на функциите на общинската администрация на Кметство - село Сирищник, при съобразяване на законодателството и правилата в областта на държавните помощи. При </w:t>
      </w:r>
      <w:proofErr w:type="spellStart"/>
      <w:r w:rsidRPr="00F15E7A">
        <w:rPr>
          <w:rFonts w:ascii="Times New Roman" w:hAnsi="Times New Roman"/>
          <w:bCs/>
          <w:sz w:val="28"/>
          <w:szCs w:val="28"/>
          <w:lang w:val="bg-BG" w:eastAsia="bg-BG"/>
        </w:rPr>
        <w:t>нереализиране</w:t>
      </w:r>
      <w:proofErr w:type="spellEnd"/>
      <w:r w:rsidRPr="00F15E7A">
        <w:rPr>
          <w:rFonts w:ascii="Times New Roman" w:hAnsi="Times New Roman"/>
          <w:bCs/>
          <w:sz w:val="28"/>
          <w:szCs w:val="28"/>
          <w:lang w:val="bg-BG" w:eastAsia="bg-BG"/>
        </w:rPr>
        <w:t xml:space="preserve"> на предвидените дейности в срок </w:t>
      </w:r>
      <w:r w:rsidRPr="00F15E7A">
        <w:rPr>
          <w:rFonts w:ascii="Times New Roman" w:hAnsi="Times New Roman"/>
          <w:bCs/>
          <w:sz w:val="28"/>
          <w:szCs w:val="28"/>
          <w:lang w:val="bg-BG" w:eastAsia="bg-BG"/>
        </w:rPr>
        <w:lastRenderedPageBreak/>
        <w:t>до 5 години от придобиването на имота по т. 1 общината е длъжна да прехвърли собствеността върху него на държавата.</w:t>
      </w:r>
    </w:p>
    <w:p w14:paraId="50ED293B" w14:textId="77777777" w:rsidR="00F15E7A" w:rsidRPr="00F15E7A" w:rsidRDefault="00F15E7A" w:rsidP="00F15E7A">
      <w:pPr>
        <w:spacing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 w:eastAsia="bg-BG"/>
        </w:rPr>
      </w:pPr>
      <w:r w:rsidRPr="00821C70">
        <w:rPr>
          <w:rFonts w:ascii="Times New Roman" w:hAnsi="Times New Roman"/>
          <w:b/>
          <w:sz w:val="28"/>
          <w:szCs w:val="28"/>
          <w:lang w:val="bg-BG" w:eastAsia="bg-BG"/>
        </w:rPr>
        <w:t>3.</w:t>
      </w:r>
      <w:r w:rsidRPr="00F15E7A">
        <w:rPr>
          <w:rFonts w:ascii="Times New Roman" w:hAnsi="Times New Roman"/>
          <w:bCs/>
          <w:sz w:val="28"/>
          <w:szCs w:val="28"/>
          <w:lang w:val="bg-BG" w:eastAsia="bg-BG"/>
        </w:rPr>
        <w:t xml:space="preserve"> </w:t>
      </w:r>
      <w:r w:rsidRPr="00F15E7A">
        <w:rPr>
          <w:rFonts w:ascii="Times New Roman" w:hAnsi="Times New Roman"/>
          <w:sz w:val="28"/>
          <w:szCs w:val="28"/>
          <w:lang w:val="bg-BG" w:eastAsia="bg-BG"/>
        </w:rPr>
        <w:t>Областният управител на област Перник:</w:t>
      </w:r>
    </w:p>
    <w:p w14:paraId="35538E55" w14:textId="77777777" w:rsidR="00F15E7A" w:rsidRPr="00F15E7A" w:rsidRDefault="00F15E7A" w:rsidP="00F15E7A">
      <w:pPr>
        <w:spacing w:line="360" w:lineRule="auto"/>
        <w:ind w:firstLine="1134"/>
        <w:jc w:val="both"/>
        <w:rPr>
          <w:rFonts w:ascii="Times New Roman" w:hAnsi="Times New Roman"/>
          <w:bCs/>
          <w:sz w:val="28"/>
          <w:szCs w:val="28"/>
          <w:lang w:val="bg-BG" w:eastAsia="bg-BG"/>
        </w:rPr>
      </w:pPr>
      <w:r w:rsidRPr="00F15E7A">
        <w:rPr>
          <w:rFonts w:ascii="Times New Roman" w:hAnsi="Times New Roman"/>
          <w:sz w:val="28"/>
          <w:szCs w:val="28"/>
          <w:lang w:val="bg-BG" w:eastAsia="bg-BG"/>
        </w:rPr>
        <w:t xml:space="preserve">a) да сключи договор с кмета на община Ковачевци за безвъзмездно прехвърляне правото на собственост върху имота по т. 1 на община Ковачевци </w:t>
      </w:r>
      <w:r w:rsidRPr="00F15E7A">
        <w:rPr>
          <w:rFonts w:ascii="Times New Roman" w:hAnsi="Times New Roman"/>
          <w:bCs/>
          <w:sz w:val="28"/>
          <w:szCs w:val="28"/>
          <w:lang w:val="bg-BG" w:eastAsia="bg-BG"/>
        </w:rPr>
        <w:t>за административни нужди във връзка с изпълнение на функциите на общинската администрация на Кметство - село Сирищник;</w:t>
      </w:r>
    </w:p>
    <w:p w14:paraId="61881ACF" w14:textId="77777777" w:rsidR="00F15E7A" w:rsidRPr="00F15E7A" w:rsidRDefault="00F15E7A" w:rsidP="00F15E7A">
      <w:pPr>
        <w:spacing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 w:eastAsia="bg-BG"/>
        </w:rPr>
      </w:pPr>
      <w:r w:rsidRPr="00F15E7A">
        <w:rPr>
          <w:rFonts w:ascii="Times New Roman" w:hAnsi="Times New Roman"/>
          <w:sz w:val="28"/>
          <w:szCs w:val="28"/>
          <w:lang w:val="bg-BG" w:eastAsia="bg-BG"/>
        </w:rPr>
        <w:t>б) да включи в договора задължение</w:t>
      </w:r>
      <w:r w:rsidRPr="00F15E7A">
        <w:rPr>
          <w:rFonts w:ascii="Times New Roman" w:hAnsi="Times New Roman"/>
          <w:bCs/>
          <w:spacing w:val="-4"/>
          <w:sz w:val="28"/>
          <w:szCs w:val="28"/>
          <w:lang w:val="bg-BG" w:eastAsia="bg-BG"/>
        </w:rPr>
        <w:t xml:space="preserve"> за </w:t>
      </w:r>
      <w:r w:rsidRPr="00F15E7A">
        <w:rPr>
          <w:rFonts w:ascii="Times New Roman" w:hAnsi="Times New Roman"/>
          <w:sz w:val="28"/>
          <w:szCs w:val="28"/>
          <w:lang w:val="bg-BG" w:eastAsia="bg-BG"/>
        </w:rPr>
        <w:t xml:space="preserve">община Ковачевци да прехвърли собствеността върху имота по т. 1 на държавата при </w:t>
      </w:r>
      <w:proofErr w:type="spellStart"/>
      <w:r w:rsidRPr="00F15E7A">
        <w:rPr>
          <w:rFonts w:ascii="Times New Roman" w:hAnsi="Times New Roman"/>
          <w:sz w:val="28"/>
          <w:szCs w:val="28"/>
          <w:lang w:val="bg-BG" w:eastAsia="bg-BG"/>
        </w:rPr>
        <w:t>нереализиране</w:t>
      </w:r>
      <w:proofErr w:type="spellEnd"/>
      <w:r w:rsidRPr="00F15E7A">
        <w:rPr>
          <w:rFonts w:ascii="Times New Roman" w:hAnsi="Times New Roman"/>
          <w:sz w:val="28"/>
          <w:szCs w:val="28"/>
          <w:lang w:val="bg-BG" w:eastAsia="bg-BG"/>
        </w:rPr>
        <w:t xml:space="preserve"> на предвидените в т. 2 дейности в законоустановения срок;</w:t>
      </w:r>
    </w:p>
    <w:p w14:paraId="3D795F6D" w14:textId="77777777" w:rsidR="00F15E7A" w:rsidRPr="00F15E7A" w:rsidRDefault="00F15E7A" w:rsidP="00F15E7A">
      <w:pPr>
        <w:tabs>
          <w:tab w:val="left" w:pos="9639"/>
        </w:tabs>
        <w:spacing w:line="360" w:lineRule="auto"/>
        <w:ind w:right="-1" w:firstLine="1134"/>
        <w:jc w:val="both"/>
        <w:rPr>
          <w:rFonts w:ascii="Times New Roman" w:hAnsi="Times New Roman"/>
          <w:sz w:val="28"/>
          <w:szCs w:val="28"/>
          <w:lang w:val="bg-BG" w:eastAsia="bg-BG"/>
        </w:rPr>
      </w:pPr>
      <w:r w:rsidRPr="00F15E7A">
        <w:rPr>
          <w:rFonts w:ascii="Times New Roman" w:hAnsi="Times New Roman"/>
          <w:bCs/>
          <w:spacing w:val="-4"/>
          <w:sz w:val="28"/>
          <w:szCs w:val="28"/>
          <w:lang w:val="bg-BG" w:eastAsia="bg-BG"/>
        </w:rPr>
        <w:t xml:space="preserve">в) </w:t>
      </w:r>
      <w:r w:rsidRPr="00F15E7A">
        <w:rPr>
          <w:rFonts w:ascii="Times New Roman" w:hAnsi="Times New Roman"/>
          <w:bCs/>
          <w:sz w:val="28"/>
          <w:szCs w:val="28"/>
          <w:lang w:val="bg-BG" w:eastAsia="bg-BG"/>
        </w:rPr>
        <w:t>да разработи механизъм за контрол, чрез който да осъществява периодични проверки за изпълнението на т. 2;</w:t>
      </w:r>
    </w:p>
    <w:p w14:paraId="744EA579" w14:textId="77777777" w:rsidR="00F15E7A" w:rsidRPr="00F15E7A" w:rsidRDefault="00F15E7A" w:rsidP="00F15E7A">
      <w:pPr>
        <w:tabs>
          <w:tab w:val="left" w:pos="9639"/>
        </w:tabs>
        <w:spacing w:line="360" w:lineRule="auto"/>
        <w:ind w:right="-1" w:firstLine="1134"/>
        <w:jc w:val="both"/>
        <w:rPr>
          <w:rFonts w:ascii="Times New Roman" w:hAnsi="Times New Roman"/>
          <w:sz w:val="28"/>
          <w:szCs w:val="28"/>
          <w:lang w:val="bg-BG" w:eastAsia="bg-BG"/>
        </w:rPr>
      </w:pPr>
      <w:r w:rsidRPr="00F15E7A">
        <w:rPr>
          <w:rFonts w:ascii="Times New Roman" w:hAnsi="Times New Roman"/>
          <w:sz w:val="28"/>
          <w:szCs w:val="28"/>
          <w:lang w:val="bg-BG" w:eastAsia="bg-BG"/>
        </w:rPr>
        <w:t>г) да организира предаването и приемането на имота по т. 1 в законоустановения срок с протокол и да го отпише от актовите книги за държавна собственост.</w:t>
      </w:r>
    </w:p>
    <w:p w14:paraId="082EFABD" w14:textId="77777777" w:rsidR="00F15E7A" w:rsidRPr="00F15E7A" w:rsidRDefault="00F15E7A" w:rsidP="00F15E7A">
      <w:pPr>
        <w:tabs>
          <w:tab w:val="left" w:pos="851"/>
        </w:tabs>
        <w:spacing w:line="360" w:lineRule="auto"/>
        <w:ind w:right="-1" w:firstLine="1134"/>
        <w:jc w:val="both"/>
        <w:rPr>
          <w:rFonts w:ascii="Times New Roman" w:hAnsi="Times New Roman"/>
          <w:sz w:val="28"/>
          <w:szCs w:val="28"/>
          <w:lang w:val="bg-BG" w:eastAsia="bg-BG"/>
        </w:rPr>
      </w:pPr>
      <w:r w:rsidRPr="00F15E7A">
        <w:rPr>
          <w:rFonts w:ascii="Times New Roman" w:hAnsi="Times New Roman"/>
          <w:b/>
          <w:sz w:val="28"/>
          <w:szCs w:val="28"/>
          <w:lang w:val="bg-BG" w:eastAsia="bg-BG"/>
        </w:rPr>
        <w:t xml:space="preserve">4. </w:t>
      </w:r>
      <w:r w:rsidRPr="00F15E7A">
        <w:rPr>
          <w:rFonts w:ascii="Times New Roman" w:hAnsi="Times New Roman"/>
          <w:sz w:val="28"/>
          <w:szCs w:val="28"/>
          <w:lang w:val="bg-BG" w:eastAsia="bg-BG"/>
        </w:rPr>
        <w:t>Кметът на община Ковачевци да състави акт за публична общинска собственост за имота по т. 1.</w:t>
      </w:r>
    </w:p>
    <w:p w14:paraId="0C1E80E8" w14:textId="77777777" w:rsidR="00F322F9" w:rsidRPr="00F15E7A" w:rsidRDefault="00F322F9" w:rsidP="00F322F9">
      <w:pPr>
        <w:pStyle w:val="BodyText"/>
        <w:spacing w:before="120"/>
        <w:ind w:firstLine="1134"/>
        <w:jc w:val="both"/>
        <w:rPr>
          <w:rFonts w:ascii="Times New Roman" w:hAnsi="Times New Roman"/>
          <w:b w:val="0"/>
        </w:rPr>
      </w:pPr>
    </w:p>
    <w:p w14:paraId="094401F3" w14:textId="77777777" w:rsidR="009F2CC6" w:rsidRPr="00F15E7A" w:rsidRDefault="009F2CC6" w:rsidP="00F322F9">
      <w:pPr>
        <w:pStyle w:val="BodyText"/>
        <w:spacing w:before="120"/>
        <w:ind w:firstLine="1134"/>
        <w:jc w:val="both"/>
        <w:rPr>
          <w:rFonts w:ascii="Times New Roman" w:hAnsi="Times New Roman"/>
          <w:b w:val="0"/>
        </w:rPr>
      </w:pPr>
    </w:p>
    <w:p w14:paraId="567F5B97" w14:textId="77777777" w:rsidR="00B6533E" w:rsidRPr="00B31C22" w:rsidRDefault="00B6533E">
      <w:pPr>
        <w:ind w:firstLine="1134"/>
        <w:rPr>
          <w:rFonts w:ascii="Times New Roman" w:hAnsi="Times New Roman"/>
          <w:b/>
          <w:sz w:val="25"/>
          <w:szCs w:val="25"/>
        </w:rPr>
      </w:pPr>
      <w:r w:rsidRPr="00B31C22">
        <w:rPr>
          <w:rFonts w:ascii="Times New Roman" w:hAnsi="Times New Roman"/>
          <w:b/>
          <w:sz w:val="25"/>
          <w:szCs w:val="25"/>
        </w:rPr>
        <w:t>МИНИСТЪР-ПРЕДСЕДАТЕЛ: /п/ АНДРЕЙ ГЮРОВ</w:t>
      </w:r>
    </w:p>
    <w:p w14:paraId="6EE9874B" w14:textId="77777777" w:rsidR="00B6533E" w:rsidRPr="00B31C22" w:rsidRDefault="00B6533E">
      <w:pPr>
        <w:ind w:firstLine="1134"/>
        <w:rPr>
          <w:rFonts w:ascii="Times New Roman" w:hAnsi="Times New Roman"/>
          <w:b/>
          <w:sz w:val="25"/>
          <w:szCs w:val="25"/>
        </w:rPr>
      </w:pPr>
    </w:p>
    <w:p w14:paraId="0FF8477A" w14:textId="77777777" w:rsidR="00B6533E" w:rsidRPr="00B31C22" w:rsidRDefault="00B6533E">
      <w:pPr>
        <w:ind w:firstLine="1134"/>
        <w:rPr>
          <w:rFonts w:ascii="Times New Roman" w:hAnsi="Times New Roman"/>
          <w:b/>
          <w:sz w:val="25"/>
          <w:szCs w:val="25"/>
        </w:rPr>
      </w:pPr>
      <w:r w:rsidRPr="00B31C22">
        <w:rPr>
          <w:rFonts w:ascii="Times New Roman" w:hAnsi="Times New Roman"/>
          <w:b/>
          <w:sz w:val="25"/>
          <w:szCs w:val="25"/>
        </w:rPr>
        <w:t>ГЛАВЕН СЕКРЕТАР НА</w:t>
      </w:r>
    </w:p>
    <w:p w14:paraId="42DAD748" w14:textId="77777777" w:rsidR="00B6533E" w:rsidRPr="00B31C22" w:rsidRDefault="00B6533E">
      <w:pPr>
        <w:ind w:firstLine="1134"/>
        <w:rPr>
          <w:rFonts w:ascii="Times New Roman" w:hAnsi="Times New Roman"/>
          <w:b/>
          <w:sz w:val="25"/>
          <w:szCs w:val="25"/>
        </w:rPr>
      </w:pPr>
      <w:r w:rsidRPr="00B31C22">
        <w:rPr>
          <w:rFonts w:ascii="Times New Roman" w:hAnsi="Times New Roman"/>
          <w:b/>
          <w:sz w:val="25"/>
          <w:szCs w:val="25"/>
        </w:rPr>
        <w:t>МИНИСТЕРСКИЯ СЪВЕТ: /п/ МАРИЯ ТОМОВА</w:t>
      </w:r>
    </w:p>
    <w:p w14:paraId="6081B554" w14:textId="77777777" w:rsidR="00B6533E" w:rsidRPr="00B31C22" w:rsidRDefault="00B6533E">
      <w:pPr>
        <w:ind w:left="1134"/>
        <w:rPr>
          <w:rFonts w:ascii="Times New Roman" w:hAnsi="Times New Roman"/>
          <w:b/>
          <w:sz w:val="25"/>
          <w:szCs w:val="25"/>
        </w:rPr>
      </w:pPr>
    </w:p>
    <w:sectPr w:rsidR="00B6533E" w:rsidRPr="00B31C22" w:rsidSect="00394FDD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993" w:right="1417" w:bottom="1417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B5232" w14:textId="77777777" w:rsidR="00E76499" w:rsidRDefault="00E76499">
      <w:r>
        <w:separator/>
      </w:r>
    </w:p>
  </w:endnote>
  <w:endnote w:type="continuationSeparator" w:id="0">
    <w:p w14:paraId="6C63D5B6" w14:textId="77777777" w:rsidR="00E76499" w:rsidRDefault="00E76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5B34D5" w:rsidRPr="00B973B7" w14:paraId="2F480E5D" w14:textId="77777777" w:rsidTr="008C1D06">
      <w:trPr>
        <w:jc w:val="center"/>
      </w:trPr>
      <w:tc>
        <w:tcPr>
          <w:tcW w:w="4564" w:type="dxa"/>
        </w:tcPr>
        <w:p w14:paraId="4AA9C233" w14:textId="01782D94" w:rsidR="005B34D5" w:rsidRPr="00147EDD" w:rsidRDefault="005B34D5" w:rsidP="005B34D5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6D8C027B" w14:textId="2CA999A6" w:rsidR="005B34D5" w:rsidRPr="00B973B7" w:rsidRDefault="005B34D5" w:rsidP="005B34D5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180A6C60" w14:textId="16976FD3" w:rsidR="00C2659E" w:rsidRDefault="00C26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973B7" w14:paraId="782C1BBF" w14:textId="77777777" w:rsidTr="008C1D06">
      <w:trPr>
        <w:jc w:val="center"/>
      </w:trPr>
      <w:tc>
        <w:tcPr>
          <w:tcW w:w="4564" w:type="dxa"/>
        </w:tcPr>
        <w:p w14:paraId="765ED480" w14:textId="4DFE37A5" w:rsidR="00147EDD" w:rsidRPr="00147EDD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406EDD49" w14:textId="3EA4A943" w:rsidR="00147EDD" w:rsidRPr="00B973B7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247E6264" w14:textId="2D53793D" w:rsidR="00205566" w:rsidRPr="00B973B7" w:rsidRDefault="00205566" w:rsidP="00147EDD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C7860" w14:textId="77777777" w:rsidR="00E76499" w:rsidRDefault="00E76499">
      <w:r>
        <w:separator/>
      </w:r>
    </w:p>
  </w:footnote>
  <w:footnote w:type="continuationSeparator" w:id="0">
    <w:p w14:paraId="6C8F867E" w14:textId="77777777" w:rsidR="00E76499" w:rsidRDefault="00E764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A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8"/>
    <w:rsid w:val="00015FFC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A36C4"/>
    <w:rsid w:val="000B6FDF"/>
    <w:rsid w:val="000C2E0E"/>
    <w:rsid w:val="000D2995"/>
    <w:rsid w:val="000E2CE1"/>
    <w:rsid w:val="000F4C8F"/>
    <w:rsid w:val="000F7C8C"/>
    <w:rsid w:val="00102B59"/>
    <w:rsid w:val="001122FB"/>
    <w:rsid w:val="00113D36"/>
    <w:rsid w:val="00114D6F"/>
    <w:rsid w:val="001207D0"/>
    <w:rsid w:val="0012444C"/>
    <w:rsid w:val="00136F41"/>
    <w:rsid w:val="00145EA8"/>
    <w:rsid w:val="00147EDD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E7C80"/>
    <w:rsid w:val="001F18FD"/>
    <w:rsid w:val="001F1F23"/>
    <w:rsid w:val="001F7504"/>
    <w:rsid w:val="00205566"/>
    <w:rsid w:val="00206669"/>
    <w:rsid w:val="00213FB8"/>
    <w:rsid w:val="00214FF1"/>
    <w:rsid w:val="00215377"/>
    <w:rsid w:val="00216C68"/>
    <w:rsid w:val="00217EA3"/>
    <w:rsid w:val="00223348"/>
    <w:rsid w:val="00230ED6"/>
    <w:rsid w:val="00235900"/>
    <w:rsid w:val="00243719"/>
    <w:rsid w:val="002519B3"/>
    <w:rsid w:val="00266CC5"/>
    <w:rsid w:val="0028035E"/>
    <w:rsid w:val="002855FD"/>
    <w:rsid w:val="0029038B"/>
    <w:rsid w:val="002A36FC"/>
    <w:rsid w:val="002A45D5"/>
    <w:rsid w:val="002B54E5"/>
    <w:rsid w:val="002D43C8"/>
    <w:rsid w:val="002D68A1"/>
    <w:rsid w:val="002E0D9F"/>
    <w:rsid w:val="002E0EB9"/>
    <w:rsid w:val="002E5489"/>
    <w:rsid w:val="003002B5"/>
    <w:rsid w:val="003006BF"/>
    <w:rsid w:val="003047A0"/>
    <w:rsid w:val="00310B0F"/>
    <w:rsid w:val="00321807"/>
    <w:rsid w:val="00324B6C"/>
    <w:rsid w:val="00325579"/>
    <w:rsid w:val="00333BB5"/>
    <w:rsid w:val="00333CD5"/>
    <w:rsid w:val="00333DE2"/>
    <w:rsid w:val="00335D47"/>
    <w:rsid w:val="00350F1C"/>
    <w:rsid w:val="003558EE"/>
    <w:rsid w:val="003567C6"/>
    <w:rsid w:val="00391819"/>
    <w:rsid w:val="00394B6E"/>
    <w:rsid w:val="00394FDD"/>
    <w:rsid w:val="00397C5E"/>
    <w:rsid w:val="003A337E"/>
    <w:rsid w:val="003A5B01"/>
    <w:rsid w:val="003B72E2"/>
    <w:rsid w:val="003C30E0"/>
    <w:rsid w:val="003E6849"/>
    <w:rsid w:val="003F606A"/>
    <w:rsid w:val="0040560B"/>
    <w:rsid w:val="00411BD8"/>
    <w:rsid w:val="00412979"/>
    <w:rsid w:val="00416E4C"/>
    <w:rsid w:val="00426BFB"/>
    <w:rsid w:val="0043203A"/>
    <w:rsid w:val="00434DE4"/>
    <w:rsid w:val="00441F42"/>
    <w:rsid w:val="00451F95"/>
    <w:rsid w:val="00453687"/>
    <w:rsid w:val="004603D2"/>
    <w:rsid w:val="004605FB"/>
    <w:rsid w:val="0046389C"/>
    <w:rsid w:val="00464D4D"/>
    <w:rsid w:val="00475556"/>
    <w:rsid w:val="00477ABF"/>
    <w:rsid w:val="00485EBB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2CA7"/>
    <w:rsid w:val="00534D78"/>
    <w:rsid w:val="00535F44"/>
    <w:rsid w:val="00537396"/>
    <w:rsid w:val="00540889"/>
    <w:rsid w:val="00552705"/>
    <w:rsid w:val="00552AC9"/>
    <w:rsid w:val="00566B12"/>
    <w:rsid w:val="00576C22"/>
    <w:rsid w:val="005826EA"/>
    <w:rsid w:val="0059280A"/>
    <w:rsid w:val="005A361E"/>
    <w:rsid w:val="005A648E"/>
    <w:rsid w:val="005B34D5"/>
    <w:rsid w:val="005B52D0"/>
    <w:rsid w:val="005C114E"/>
    <w:rsid w:val="005C3036"/>
    <w:rsid w:val="005D44AE"/>
    <w:rsid w:val="005E5E16"/>
    <w:rsid w:val="005E66F9"/>
    <w:rsid w:val="005F26D1"/>
    <w:rsid w:val="005F62B8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91439"/>
    <w:rsid w:val="00695AAE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4899"/>
    <w:rsid w:val="0075520B"/>
    <w:rsid w:val="00764F35"/>
    <w:rsid w:val="00770007"/>
    <w:rsid w:val="00786172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21C70"/>
    <w:rsid w:val="00821C9D"/>
    <w:rsid w:val="00822F40"/>
    <w:rsid w:val="0083109A"/>
    <w:rsid w:val="0083376A"/>
    <w:rsid w:val="00834400"/>
    <w:rsid w:val="00835DAA"/>
    <w:rsid w:val="00840C26"/>
    <w:rsid w:val="00847576"/>
    <w:rsid w:val="00854ABA"/>
    <w:rsid w:val="00855B3D"/>
    <w:rsid w:val="00856673"/>
    <w:rsid w:val="0085780F"/>
    <w:rsid w:val="008827BC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C1D06"/>
    <w:rsid w:val="008C71B7"/>
    <w:rsid w:val="008D386D"/>
    <w:rsid w:val="008D537C"/>
    <w:rsid w:val="008E0443"/>
    <w:rsid w:val="008E49F2"/>
    <w:rsid w:val="008E6A51"/>
    <w:rsid w:val="008E6D99"/>
    <w:rsid w:val="008E6E9B"/>
    <w:rsid w:val="008F1CD9"/>
    <w:rsid w:val="00900205"/>
    <w:rsid w:val="00906790"/>
    <w:rsid w:val="009138BE"/>
    <w:rsid w:val="009177C5"/>
    <w:rsid w:val="00920FA0"/>
    <w:rsid w:val="009235DE"/>
    <w:rsid w:val="0093535C"/>
    <w:rsid w:val="00937C31"/>
    <w:rsid w:val="009456F4"/>
    <w:rsid w:val="009577D8"/>
    <w:rsid w:val="0095797D"/>
    <w:rsid w:val="009735CC"/>
    <w:rsid w:val="00977888"/>
    <w:rsid w:val="00987281"/>
    <w:rsid w:val="009872FE"/>
    <w:rsid w:val="00992D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9F402A"/>
    <w:rsid w:val="00A01076"/>
    <w:rsid w:val="00A05C35"/>
    <w:rsid w:val="00A12729"/>
    <w:rsid w:val="00A15461"/>
    <w:rsid w:val="00A15CF7"/>
    <w:rsid w:val="00A1623F"/>
    <w:rsid w:val="00A24B99"/>
    <w:rsid w:val="00A33F68"/>
    <w:rsid w:val="00A475CD"/>
    <w:rsid w:val="00A50594"/>
    <w:rsid w:val="00A54686"/>
    <w:rsid w:val="00A54B45"/>
    <w:rsid w:val="00A62706"/>
    <w:rsid w:val="00A638CF"/>
    <w:rsid w:val="00A6408F"/>
    <w:rsid w:val="00A73237"/>
    <w:rsid w:val="00AA0C90"/>
    <w:rsid w:val="00AA30D1"/>
    <w:rsid w:val="00AB7A56"/>
    <w:rsid w:val="00AC0784"/>
    <w:rsid w:val="00AC1A84"/>
    <w:rsid w:val="00AE3757"/>
    <w:rsid w:val="00AF373E"/>
    <w:rsid w:val="00AF4217"/>
    <w:rsid w:val="00B03051"/>
    <w:rsid w:val="00B06E97"/>
    <w:rsid w:val="00B07F73"/>
    <w:rsid w:val="00B10FE9"/>
    <w:rsid w:val="00B301A8"/>
    <w:rsid w:val="00B369B8"/>
    <w:rsid w:val="00B50878"/>
    <w:rsid w:val="00B531E7"/>
    <w:rsid w:val="00B5540D"/>
    <w:rsid w:val="00B6134A"/>
    <w:rsid w:val="00B6196A"/>
    <w:rsid w:val="00B626B9"/>
    <w:rsid w:val="00B6533E"/>
    <w:rsid w:val="00B65D59"/>
    <w:rsid w:val="00B914BD"/>
    <w:rsid w:val="00B927A2"/>
    <w:rsid w:val="00B9720D"/>
    <w:rsid w:val="00B973B7"/>
    <w:rsid w:val="00BA161F"/>
    <w:rsid w:val="00BA3B94"/>
    <w:rsid w:val="00BA5AB7"/>
    <w:rsid w:val="00BA77BC"/>
    <w:rsid w:val="00BC0B22"/>
    <w:rsid w:val="00BD38CA"/>
    <w:rsid w:val="00BD4322"/>
    <w:rsid w:val="00BE37B5"/>
    <w:rsid w:val="00BE4DA1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65B54"/>
    <w:rsid w:val="00C74210"/>
    <w:rsid w:val="00C8211F"/>
    <w:rsid w:val="00C9078A"/>
    <w:rsid w:val="00CB1412"/>
    <w:rsid w:val="00CB6E59"/>
    <w:rsid w:val="00CC3531"/>
    <w:rsid w:val="00CD33DB"/>
    <w:rsid w:val="00CE0F4B"/>
    <w:rsid w:val="00CE4720"/>
    <w:rsid w:val="00CE552E"/>
    <w:rsid w:val="00CE64BF"/>
    <w:rsid w:val="00CF0B75"/>
    <w:rsid w:val="00CF55F0"/>
    <w:rsid w:val="00CF79D8"/>
    <w:rsid w:val="00D00089"/>
    <w:rsid w:val="00D13941"/>
    <w:rsid w:val="00D2337C"/>
    <w:rsid w:val="00D258A2"/>
    <w:rsid w:val="00D3331C"/>
    <w:rsid w:val="00D33F4F"/>
    <w:rsid w:val="00D53E7B"/>
    <w:rsid w:val="00D72A02"/>
    <w:rsid w:val="00D73A4D"/>
    <w:rsid w:val="00D8797A"/>
    <w:rsid w:val="00D90055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231C9"/>
    <w:rsid w:val="00E378D9"/>
    <w:rsid w:val="00E420AF"/>
    <w:rsid w:val="00E44A96"/>
    <w:rsid w:val="00E47F31"/>
    <w:rsid w:val="00E5196F"/>
    <w:rsid w:val="00E523C7"/>
    <w:rsid w:val="00E54159"/>
    <w:rsid w:val="00E66730"/>
    <w:rsid w:val="00E72592"/>
    <w:rsid w:val="00E74C94"/>
    <w:rsid w:val="00E76499"/>
    <w:rsid w:val="00EA210E"/>
    <w:rsid w:val="00EA23A7"/>
    <w:rsid w:val="00EB2E6A"/>
    <w:rsid w:val="00EB3FD5"/>
    <w:rsid w:val="00EC78A4"/>
    <w:rsid w:val="00F00BF6"/>
    <w:rsid w:val="00F05118"/>
    <w:rsid w:val="00F07ED1"/>
    <w:rsid w:val="00F15E7A"/>
    <w:rsid w:val="00F322F9"/>
    <w:rsid w:val="00F34CA2"/>
    <w:rsid w:val="00F53286"/>
    <w:rsid w:val="00F614CF"/>
    <w:rsid w:val="00F65F0B"/>
    <w:rsid w:val="00F70550"/>
    <w:rsid w:val="00F7139A"/>
    <w:rsid w:val="00F8501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C61F5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2018-11-29T07:20:00Z</cp:lastPrinted>
  <dcterms:created xsi:type="dcterms:W3CDTF">2026-05-07T12:15:00Z</dcterms:created>
  <dcterms:modified xsi:type="dcterms:W3CDTF">2026-05-07T12:15:00Z</dcterms:modified>
</cp:coreProperties>
</file>